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64" w:rsidRDefault="000F6864" w:rsidP="000F6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638175" cy="685800"/>
            <wp:effectExtent l="19050" t="0" r="9525" b="0"/>
            <wp:docPr id="1" name="Рисунок 1" descr="Описание: Описание: Описание: Описание: 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864" w:rsidRDefault="000F6864" w:rsidP="000F6864">
      <w:pPr>
        <w:pStyle w:val="a3"/>
        <w:rPr>
          <w:szCs w:val="28"/>
        </w:rPr>
      </w:pPr>
      <w:r>
        <w:rPr>
          <w:szCs w:val="28"/>
        </w:rPr>
        <w:t xml:space="preserve"> АДМИНИСТРАЦИЯ  НОВОБАТУРИНСКОГО  СЕЛЬСКОГО ПОСЕЛЕНИЯ</w:t>
      </w:r>
    </w:p>
    <w:p w:rsidR="000F6864" w:rsidRDefault="000F6864" w:rsidP="000F6864">
      <w:pPr>
        <w:pBdr>
          <w:bottom w:val="single" w:sz="12" w:space="1" w:color="auto"/>
        </w:pBdr>
        <w:tabs>
          <w:tab w:val="right" w:pos="14570"/>
        </w:tabs>
        <w:spacing w:after="120"/>
        <w:ind w:left="3261" w:hanging="326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РАСПОРЯЖЕНИЕ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0F6864" w:rsidRDefault="000F6864" w:rsidP="000F6864">
      <w:pPr>
        <w:spacing w:after="12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456573, п. Новобатурино, Еткульского района, Челябинской области, ул. Центральная, 4         89588707400</w:t>
      </w:r>
    </w:p>
    <w:p w:rsidR="000F6864" w:rsidRDefault="000F6864" w:rsidP="000F68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6864" w:rsidRDefault="00CC1F0F" w:rsidP="000F6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26.01.2022  года  № 18</w:t>
      </w:r>
    </w:p>
    <w:p w:rsidR="000F6864" w:rsidRDefault="000F6864" w:rsidP="000F6864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Новобатурино</w:t>
      </w:r>
    </w:p>
    <w:p w:rsidR="000F6864" w:rsidRDefault="000F6864" w:rsidP="00DA059E">
      <w:pPr>
        <w:spacing w:before="36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предполагаемой части</w:t>
      </w:r>
    </w:p>
    <w:p w:rsidR="000F6864" w:rsidRDefault="00DA059E" w:rsidP="00DA05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F6864">
        <w:rPr>
          <w:rFonts w:ascii="Times New Roman" w:hAnsi="Times New Roman" w:cs="Times New Roman"/>
          <w:sz w:val="28"/>
          <w:szCs w:val="28"/>
        </w:rPr>
        <w:t>ерритории для реализации инициативного</w:t>
      </w:r>
    </w:p>
    <w:p w:rsidR="001D44CB" w:rsidRDefault="00DA059E" w:rsidP="00DC62F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F6864">
        <w:rPr>
          <w:rFonts w:ascii="Times New Roman" w:hAnsi="Times New Roman" w:cs="Times New Roman"/>
          <w:sz w:val="28"/>
          <w:szCs w:val="28"/>
        </w:rPr>
        <w:t>роекта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CC1F0F">
        <w:rPr>
          <w:rFonts w:ascii="Times New Roman" w:hAnsi="Times New Roman" w:cs="Times New Roman"/>
          <w:sz w:val="28"/>
          <w:szCs w:val="28"/>
        </w:rPr>
        <w:t>Твой поселок - твоя инициатива</w:t>
      </w:r>
      <w:r w:rsidR="00DC62F0">
        <w:rPr>
          <w:rFonts w:ascii="Times New Roman" w:hAnsi="Times New Roman" w:cs="Times New Roman"/>
          <w:sz w:val="28"/>
          <w:szCs w:val="28"/>
        </w:rPr>
        <w:t>»</w:t>
      </w:r>
    </w:p>
    <w:p w:rsidR="001D44CB" w:rsidRPr="001D44CB" w:rsidRDefault="001D44CB" w:rsidP="00DC62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4CB">
        <w:rPr>
          <w:rFonts w:ascii="Times New Roman" w:hAnsi="Times New Roman" w:cs="Times New Roman"/>
          <w:sz w:val="28"/>
          <w:szCs w:val="28"/>
        </w:rPr>
        <w:t xml:space="preserve">(Ремонт крыльца МБУК </w:t>
      </w:r>
      <w:r w:rsidR="00D05B2D">
        <w:rPr>
          <w:rFonts w:ascii="Times New Roman" w:hAnsi="Times New Roman" w:cs="Times New Roman"/>
          <w:sz w:val="28"/>
          <w:szCs w:val="28"/>
        </w:rPr>
        <w:t>«</w:t>
      </w:r>
      <w:r w:rsidRPr="001D44CB">
        <w:rPr>
          <w:rFonts w:ascii="Times New Roman" w:hAnsi="Times New Roman" w:cs="Times New Roman"/>
          <w:sz w:val="28"/>
          <w:szCs w:val="28"/>
        </w:rPr>
        <w:t>Дом культуры</w:t>
      </w:r>
    </w:p>
    <w:p w:rsidR="000153DC" w:rsidRDefault="001D44CB" w:rsidP="00DC62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4CB">
        <w:rPr>
          <w:rFonts w:ascii="Times New Roman" w:hAnsi="Times New Roman" w:cs="Times New Roman"/>
          <w:sz w:val="28"/>
          <w:szCs w:val="28"/>
        </w:rPr>
        <w:t xml:space="preserve"> Новобатуринского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>)</w:t>
      </w:r>
      <w:r w:rsidR="00DC6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59E" w:rsidRDefault="00DC62F0" w:rsidP="00CC1F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Pr="00DC62F0">
        <w:rPr>
          <w:rFonts w:ascii="Times New Roman" w:hAnsi="Times New Roman" w:cs="Times New Roman"/>
          <w:sz w:val="28"/>
          <w:szCs w:val="28"/>
        </w:rPr>
        <w:t>:</w:t>
      </w:r>
      <w:r w:rsidR="000153DC">
        <w:rPr>
          <w:rFonts w:ascii="Times New Roman" w:hAnsi="Times New Roman" w:cs="Times New Roman"/>
          <w:sz w:val="28"/>
          <w:szCs w:val="28"/>
        </w:rPr>
        <w:t xml:space="preserve"> </w:t>
      </w:r>
      <w:r w:rsidR="00CC1F0F">
        <w:rPr>
          <w:rFonts w:ascii="Times New Roman" w:hAnsi="Times New Roman" w:cs="Times New Roman"/>
          <w:sz w:val="28"/>
          <w:szCs w:val="28"/>
        </w:rPr>
        <w:t>ул. Центральная,1</w:t>
      </w:r>
    </w:p>
    <w:p w:rsidR="00DA059E" w:rsidRPr="00CC1F0F" w:rsidRDefault="00DA059E" w:rsidP="000153DC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Федеральным законом от 06.10.2003 г. № 131- ФЗ « Об общих принципах организации местного самоуправления в Российской Федерации», </w:t>
      </w:r>
      <w:hyperlink r:id="rId6" w:history="1">
        <w:r w:rsidR="00235575" w:rsidRPr="00CC1F0F">
          <w:rPr>
            <w:rStyle w:val="a7"/>
            <w:rFonts w:ascii="Times New Roman" w:hAnsi="Times New Roman"/>
            <w:b w:val="0"/>
            <w:bCs w:val="0"/>
            <w:color w:val="auto"/>
            <w:sz w:val="28"/>
            <w:szCs w:val="28"/>
          </w:rPr>
          <w:t>Законом Челябинской области от 22 декабря 2020 г. N 288-ЗО</w:t>
        </w:r>
        <w:r w:rsidR="00235575" w:rsidRPr="00CC1F0F">
          <w:rPr>
            <w:rStyle w:val="a7"/>
            <w:rFonts w:ascii="Times New Roman" w:hAnsi="Times New Roman"/>
            <w:b w:val="0"/>
            <w:bCs w:val="0"/>
            <w:color w:val="auto"/>
            <w:sz w:val="28"/>
            <w:szCs w:val="28"/>
          </w:rPr>
          <w:br/>
          <w:t>"О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бюджета»,</w:t>
        </w:r>
      </w:hyperlink>
      <w:r w:rsidR="00235575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основании заявления </w:t>
      </w:r>
      <w:r w:rsidR="001863C7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гражданки</w:t>
      </w:r>
      <w:r w:rsidR="00FC2906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C1F0F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Евдокимовой Л.И.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поступившего в администрацию Новобатуринского сельского поселения </w:t>
      </w:r>
      <w:r w:rsidR="00CC1F0F"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>11.01.2022</w:t>
      </w:r>
      <w:r w:rsidRPr="00CC1F0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г., руководствуясь Уставом Новобатуринского сельского поселения</w:t>
      </w:r>
    </w:p>
    <w:p w:rsidR="00235575" w:rsidRPr="00CC1F0F" w:rsidRDefault="00235575" w:rsidP="00235575"/>
    <w:p w:rsidR="00DA059E" w:rsidRDefault="00DA059E" w:rsidP="00DC62F0">
      <w:pPr>
        <w:pStyle w:val="a6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границы предполагаемой части территории, на которой планируется реализация </w:t>
      </w:r>
      <w:r w:rsidR="00DC62F0">
        <w:rPr>
          <w:rFonts w:ascii="Times New Roman" w:hAnsi="Times New Roman" w:cs="Times New Roman"/>
          <w:sz w:val="28"/>
          <w:szCs w:val="28"/>
        </w:rPr>
        <w:t>инициативного проекта «</w:t>
      </w:r>
      <w:r w:rsidR="00CC1F0F">
        <w:rPr>
          <w:rFonts w:ascii="Times New Roman" w:hAnsi="Times New Roman" w:cs="Times New Roman"/>
          <w:sz w:val="28"/>
          <w:szCs w:val="28"/>
        </w:rPr>
        <w:t>Твой поселок - твоя инициатива</w:t>
      </w:r>
      <w:r w:rsidR="00DC62F0">
        <w:rPr>
          <w:rFonts w:ascii="Times New Roman" w:hAnsi="Times New Roman" w:cs="Times New Roman"/>
          <w:sz w:val="28"/>
          <w:szCs w:val="28"/>
        </w:rPr>
        <w:t>»</w:t>
      </w:r>
      <w:r w:rsidR="001D44CB" w:rsidRPr="001D44CB">
        <w:rPr>
          <w:sz w:val="28"/>
          <w:szCs w:val="28"/>
        </w:rPr>
        <w:t xml:space="preserve"> </w:t>
      </w:r>
      <w:r w:rsidR="001D44CB" w:rsidRPr="001D44CB">
        <w:rPr>
          <w:rFonts w:ascii="Times New Roman" w:hAnsi="Times New Roman" w:cs="Times New Roman"/>
          <w:sz w:val="28"/>
          <w:szCs w:val="28"/>
        </w:rPr>
        <w:t xml:space="preserve">(Ремонт крыльца МБУК </w:t>
      </w:r>
      <w:r w:rsidR="00D05B2D">
        <w:rPr>
          <w:rFonts w:ascii="Times New Roman" w:hAnsi="Times New Roman" w:cs="Times New Roman"/>
          <w:sz w:val="28"/>
          <w:szCs w:val="28"/>
        </w:rPr>
        <w:t>«</w:t>
      </w:r>
      <w:r w:rsidR="001D44CB" w:rsidRPr="001D44CB">
        <w:rPr>
          <w:rFonts w:ascii="Times New Roman" w:hAnsi="Times New Roman" w:cs="Times New Roman"/>
          <w:sz w:val="28"/>
          <w:szCs w:val="28"/>
        </w:rPr>
        <w:t>Дом культуры Новобатуринского сельского поселения</w:t>
      </w:r>
      <w:r w:rsidR="001D44CB">
        <w:rPr>
          <w:rFonts w:ascii="Times New Roman" w:hAnsi="Times New Roman" w:cs="Times New Roman"/>
          <w:sz w:val="28"/>
          <w:szCs w:val="28"/>
        </w:rPr>
        <w:t>»</w:t>
      </w:r>
      <w:r w:rsidR="001D44CB" w:rsidRPr="001D44CB">
        <w:rPr>
          <w:rFonts w:ascii="Times New Roman" w:hAnsi="Times New Roman" w:cs="Times New Roman"/>
          <w:sz w:val="28"/>
          <w:szCs w:val="28"/>
        </w:rPr>
        <w:t>)</w:t>
      </w:r>
      <w:r w:rsidR="00DC62F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DC62F0" w:rsidRPr="00DC62F0">
        <w:rPr>
          <w:rFonts w:ascii="Times New Roman" w:hAnsi="Times New Roman" w:cs="Times New Roman"/>
          <w:sz w:val="28"/>
          <w:szCs w:val="28"/>
        </w:rPr>
        <w:t>:</w:t>
      </w:r>
      <w:r w:rsidR="00CC1F0F">
        <w:rPr>
          <w:rFonts w:ascii="Times New Roman" w:hAnsi="Times New Roman" w:cs="Times New Roman"/>
          <w:sz w:val="28"/>
          <w:szCs w:val="28"/>
        </w:rPr>
        <w:t xml:space="preserve"> ул. Центральная,1</w:t>
      </w:r>
      <w:r w:rsidR="00DC62F0">
        <w:rPr>
          <w:rFonts w:ascii="Times New Roman" w:hAnsi="Times New Roman" w:cs="Times New Roman"/>
          <w:sz w:val="28"/>
          <w:szCs w:val="28"/>
        </w:rPr>
        <w:t>, согласно приложению к настоящему распоряжению.</w:t>
      </w:r>
    </w:p>
    <w:p w:rsidR="00DC62F0" w:rsidRDefault="00DC62F0" w:rsidP="00DC62F0">
      <w:pPr>
        <w:pStyle w:val="a6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распоряжения оставляю за собой.</w:t>
      </w:r>
    </w:p>
    <w:p w:rsidR="00DC62F0" w:rsidRDefault="00DC62F0" w:rsidP="00DC62F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DC62F0" w:rsidRDefault="00DC62F0" w:rsidP="00DC62F0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Новобатуринского</w:t>
      </w:r>
    </w:p>
    <w:p w:rsidR="00DC62F0" w:rsidRPr="007F502A" w:rsidRDefault="000153DC" w:rsidP="007F502A">
      <w:pPr>
        <w:tabs>
          <w:tab w:val="left" w:pos="5905"/>
        </w:tabs>
        <w:spacing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C62F0">
        <w:rPr>
          <w:rFonts w:ascii="Times New Roman" w:hAnsi="Times New Roman" w:cs="Times New Roman"/>
          <w:sz w:val="28"/>
          <w:szCs w:val="28"/>
        </w:rPr>
        <w:t>ельского поселения</w:t>
      </w:r>
      <w:bookmarkStart w:id="0" w:name="_GoBack"/>
      <w:bookmarkEnd w:id="0"/>
      <w:r w:rsidR="00DC62F0">
        <w:rPr>
          <w:rFonts w:ascii="Times New Roman" w:hAnsi="Times New Roman" w:cs="Times New Roman"/>
          <w:sz w:val="28"/>
          <w:szCs w:val="28"/>
        </w:rPr>
        <w:tab/>
        <w:t xml:space="preserve">Т.Н. </w:t>
      </w:r>
      <w:proofErr w:type="spellStart"/>
      <w:r w:rsidR="00DC62F0">
        <w:rPr>
          <w:rFonts w:ascii="Times New Roman" w:hAnsi="Times New Roman" w:cs="Times New Roman"/>
          <w:sz w:val="28"/>
          <w:szCs w:val="28"/>
        </w:rPr>
        <w:t>Порохина</w:t>
      </w:r>
      <w:proofErr w:type="spellEnd"/>
    </w:p>
    <w:sectPr w:rsidR="00DC62F0" w:rsidRPr="007F502A" w:rsidSect="00A17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9C2"/>
    <w:multiLevelType w:val="hybridMultilevel"/>
    <w:tmpl w:val="E1C498A0"/>
    <w:lvl w:ilvl="0" w:tplc="1DE2BBC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13CE705E"/>
    <w:multiLevelType w:val="hybridMultilevel"/>
    <w:tmpl w:val="9F46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01B20"/>
    <w:multiLevelType w:val="hybridMultilevel"/>
    <w:tmpl w:val="9F46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864"/>
    <w:rsid w:val="000153DC"/>
    <w:rsid w:val="000200C1"/>
    <w:rsid w:val="000F6864"/>
    <w:rsid w:val="001863C7"/>
    <w:rsid w:val="00192730"/>
    <w:rsid w:val="001D44CB"/>
    <w:rsid w:val="00235575"/>
    <w:rsid w:val="003701EF"/>
    <w:rsid w:val="004A0C6E"/>
    <w:rsid w:val="00547DEA"/>
    <w:rsid w:val="007F502A"/>
    <w:rsid w:val="007F720F"/>
    <w:rsid w:val="008640A9"/>
    <w:rsid w:val="00A178CE"/>
    <w:rsid w:val="00C22774"/>
    <w:rsid w:val="00CC1F0F"/>
    <w:rsid w:val="00D05B2D"/>
    <w:rsid w:val="00DA059E"/>
    <w:rsid w:val="00DC62F0"/>
    <w:rsid w:val="00FC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417CA"/>
  <w15:docId w15:val="{60FD0663-4F44-477C-8916-B1400BBD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8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55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F6864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6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86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A05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355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235575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00008538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Наталья Анатольевна Моржова</cp:lastModifiedBy>
  <cp:revision>10</cp:revision>
  <cp:lastPrinted>2022-02-01T07:12:00Z</cp:lastPrinted>
  <dcterms:created xsi:type="dcterms:W3CDTF">2022-02-01T05:40:00Z</dcterms:created>
  <dcterms:modified xsi:type="dcterms:W3CDTF">2022-02-02T09:07:00Z</dcterms:modified>
</cp:coreProperties>
</file>